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03514" w14:textId="050E7CF9" w:rsidR="00EB30C5" w:rsidRPr="00024637" w:rsidRDefault="00EB30C5" w:rsidP="00EB30C5">
      <w:pPr>
        <w:jc w:val="center"/>
        <w:rPr>
          <w:b/>
          <w:sz w:val="32"/>
          <w:szCs w:val="32"/>
          <w:u w:val="single"/>
        </w:rPr>
      </w:pPr>
      <w:r w:rsidRPr="00024637">
        <w:rPr>
          <w:b/>
          <w:sz w:val="32"/>
          <w:szCs w:val="32"/>
          <w:u w:val="single"/>
        </w:rPr>
        <w:t>Lorax One Pager</w:t>
      </w:r>
      <w:r w:rsidR="00635F62" w:rsidRPr="00024637">
        <w:rPr>
          <w:b/>
          <w:sz w:val="32"/>
          <w:szCs w:val="32"/>
          <w:u w:val="single"/>
        </w:rPr>
        <w:t>: 15 points</w:t>
      </w:r>
    </w:p>
    <w:p w14:paraId="2472DCF4" w14:textId="60BBFCDB" w:rsidR="00EB30C5" w:rsidRPr="00024637" w:rsidRDefault="00EB30C5" w:rsidP="00EB30C5">
      <w:pPr>
        <w:rPr>
          <w:sz w:val="32"/>
          <w:szCs w:val="32"/>
        </w:rPr>
      </w:pPr>
      <w:r w:rsidRPr="00024637">
        <w:rPr>
          <w:sz w:val="32"/>
          <w:szCs w:val="32"/>
        </w:rPr>
        <w:t>At the end of the story the Once-</w:t>
      </w:r>
      <w:proofErr w:type="spellStart"/>
      <w:r w:rsidRPr="00024637">
        <w:rPr>
          <w:sz w:val="32"/>
          <w:szCs w:val="32"/>
        </w:rPr>
        <w:t>ler</w:t>
      </w:r>
      <w:proofErr w:type="spellEnd"/>
      <w:r w:rsidRPr="00024637">
        <w:rPr>
          <w:sz w:val="32"/>
          <w:szCs w:val="32"/>
        </w:rPr>
        <w:t xml:space="preserve"> gives a child the last </w:t>
      </w:r>
      <w:proofErr w:type="spellStart"/>
      <w:r w:rsidRPr="00024637">
        <w:rPr>
          <w:sz w:val="32"/>
          <w:szCs w:val="32"/>
        </w:rPr>
        <w:t>Truffula</w:t>
      </w:r>
      <w:proofErr w:type="spellEnd"/>
      <w:r w:rsidRPr="00024637">
        <w:rPr>
          <w:sz w:val="32"/>
          <w:szCs w:val="32"/>
        </w:rPr>
        <w:t xml:space="preserve"> seed and the responsibility of planting and caring for a new generation of </w:t>
      </w:r>
      <w:proofErr w:type="spellStart"/>
      <w:r w:rsidRPr="00024637">
        <w:rPr>
          <w:sz w:val="32"/>
          <w:szCs w:val="32"/>
        </w:rPr>
        <w:t>Truffula</w:t>
      </w:r>
      <w:proofErr w:type="spellEnd"/>
      <w:r w:rsidRPr="00024637">
        <w:rPr>
          <w:sz w:val="32"/>
          <w:szCs w:val="32"/>
        </w:rPr>
        <w:t xml:space="preserve"> trees.  Your assignment is to write </w:t>
      </w:r>
      <w:r w:rsidRPr="00024637">
        <w:rPr>
          <w:sz w:val="32"/>
          <w:szCs w:val="32"/>
        </w:rPr>
        <w:t>in one page, what your community (Helena, East Helena, MT City, Clancy, etc.)</w:t>
      </w:r>
      <w:r w:rsidRPr="00024637">
        <w:rPr>
          <w:sz w:val="32"/>
          <w:szCs w:val="32"/>
        </w:rPr>
        <w:t xml:space="preserve"> could do to make your</w:t>
      </w:r>
      <w:r w:rsidRPr="00024637">
        <w:rPr>
          <w:sz w:val="32"/>
          <w:szCs w:val="32"/>
        </w:rPr>
        <w:t xml:space="preserve"> area a place of sustainable development</w:t>
      </w:r>
      <w:r w:rsidRPr="00024637">
        <w:rPr>
          <w:sz w:val="32"/>
          <w:szCs w:val="32"/>
        </w:rPr>
        <w:t>. Consider</w:t>
      </w:r>
      <w:r w:rsidRPr="00024637">
        <w:rPr>
          <w:sz w:val="32"/>
          <w:szCs w:val="32"/>
        </w:rPr>
        <w:t xml:space="preserve"> all</w:t>
      </w:r>
      <w:r w:rsidRPr="00024637">
        <w:rPr>
          <w:sz w:val="32"/>
          <w:szCs w:val="32"/>
        </w:rPr>
        <w:t xml:space="preserve"> </w:t>
      </w:r>
      <w:r w:rsidRPr="00024637">
        <w:rPr>
          <w:sz w:val="32"/>
          <w:szCs w:val="32"/>
        </w:rPr>
        <w:t>the issues related to sustainable development when writing your one pager. Detail ways to balance the three circles of sustainable development Social, Environment and Economics. After the film, it is your time to brainstorm look at other communities, tomorrow you will write your ‘</w:t>
      </w:r>
      <w:proofErr w:type="spellStart"/>
      <w:r w:rsidRPr="00024637">
        <w:rPr>
          <w:sz w:val="32"/>
          <w:szCs w:val="32"/>
        </w:rPr>
        <w:t>Truffalu</w:t>
      </w:r>
      <w:proofErr w:type="spellEnd"/>
      <w:r w:rsidRPr="00024637">
        <w:rPr>
          <w:sz w:val="32"/>
          <w:szCs w:val="32"/>
        </w:rPr>
        <w:t xml:space="preserve"> Seed Story’ for your community. </w:t>
      </w:r>
    </w:p>
    <w:p w14:paraId="403D8750" w14:textId="4391B80E" w:rsidR="00EF7BE5" w:rsidRPr="00024637" w:rsidRDefault="00EF7BE5" w:rsidP="00EB30C5">
      <w:pPr>
        <w:rPr>
          <w:sz w:val="32"/>
          <w:szCs w:val="32"/>
        </w:rPr>
      </w:pPr>
      <w:bookmarkStart w:id="0" w:name="_GoBack"/>
      <w:bookmarkEnd w:id="0"/>
    </w:p>
    <w:p w14:paraId="129AAE76" w14:textId="77777777" w:rsidR="00EB30C5" w:rsidRPr="00024637" w:rsidRDefault="00EB30C5" w:rsidP="00EB30C5">
      <w:pPr>
        <w:pStyle w:val="BodyA"/>
        <w:tabs>
          <w:tab w:val="left" w:pos="900"/>
        </w:tabs>
        <w:rPr>
          <w:rFonts w:ascii="Times New Roman Bold" w:hAnsi="Times New Roman Bold"/>
          <w:sz w:val="32"/>
          <w:szCs w:val="32"/>
        </w:rPr>
      </w:pPr>
      <w:r w:rsidRPr="00024637">
        <w:rPr>
          <w:rFonts w:ascii="Times New Roman Bold" w:hAnsi="Times New Roman Bold"/>
          <w:sz w:val="32"/>
          <w:szCs w:val="32"/>
        </w:rPr>
        <w:t>Criteria for scoring:</w:t>
      </w:r>
    </w:p>
    <w:p w14:paraId="5323A215" w14:textId="1D8D73B8" w:rsidR="00EB30C5" w:rsidRPr="00024637" w:rsidRDefault="00EB30C5" w:rsidP="00635F62">
      <w:pPr>
        <w:pStyle w:val="BodyA"/>
        <w:tabs>
          <w:tab w:val="left" w:pos="0"/>
        </w:tabs>
        <w:rPr>
          <w:rFonts w:ascii="Times New Roman" w:hAnsi="Times New Roman"/>
          <w:sz w:val="32"/>
          <w:szCs w:val="32"/>
        </w:rPr>
      </w:pPr>
      <w:r w:rsidRPr="00024637">
        <w:rPr>
          <w:rFonts w:ascii="Times New Roman Bold" w:hAnsi="Times New Roman Bold"/>
          <w:sz w:val="32"/>
          <w:szCs w:val="32"/>
        </w:rPr>
        <w:t>*Grammar/Formatting-</w:t>
      </w:r>
      <w:r w:rsidRPr="00024637">
        <w:rPr>
          <w:rFonts w:ascii="Times New Roman" w:hAnsi="Times New Roman"/>
          <w:sz w:val="32"/>
          <w:szCs w:val="32"/>
        </w:rPr>
        <w:t>Paper is correctly formatted (</w:t>
      </w:r>
      <w:r w:rsidR="00635F62" w:rsidRPr="00024637">
        <w:rPr>
          <w:rFonts w:ascii="Times New Roman" w:hAnsi="Times New Roman"/>
          <w:sz w:val="32"/>
          <w:szCs w:val="32"/>
        </w:rPr>
        <w:t>12-point</w:t>
      </w:r>
      <w:r w:rsidRPr="00024637">
        <w:rPr>
          <w:rFonts w:ascii="Times New Roman" w:hAnsi="Times New Roman"/>
          <w:sz w:val="32"/>
          <w:szCs w:val="32"/>
        </w:rPr>
        <w:t xml:space="preserve"> font, </w:t>
      </w:r>
      <w:r w:rsidR="00635F62" w:rsidRPr="00024637">
        <w:rPr>
          <w:rFonts w:ascii="Times New Roman" w:hAnsi="Times New Roman"/>
          <w:sz w:val="32"/>
          <w:szCs w:val="32"/>
        </w:rPr>
        <w:t>one-inch</w:t>
      </w:r>
      <w:r w:rsidRPr="00024637">
        <w:rPr>
          <w:rFonts w:ascii="Times New Roman" w:hAnsi="Times New Roman"/>
          <w:sz w:val="32"/>
          <w:szCs w:val="32"/>
        </w:rPr>
        <w:t xml:space="preserve"> margins, times new roman, and</w:t>
      </w:r>
      <w:r w:rsidR="00635F62" w:rsidRPr="00024637">
        <w:rPr>
          <w:rFonts w:ascii="Times New Roman" w:hAnsi="Times New Roman"/>
          <w:sz w:val="32"/>
          <w:szCs w:val="32"/>
        </w:rPr>
        <w:t xml:space="preserve"> </w:t>
      </w:r>
      <w:r w:rsidRPr="00024637">
        <w:rPr>
          <w:rFonts w:ascii="Times New Roman" w:hAnsi="Times New Roman"/>
          <w:sz w:val="32"/>
          <w:szCs w:val="32"/>
        </w:rPr>
        <w:t xml:space="preserve">exactly one page). Paper is well edited. Little to no grammatical </w:t>
      </w:r>
      <w:r w:rsidR="00635F62" w:rsidRPr="00024637">
        <w:rPr>
          <w:rFonts w:ascii="Times New Roman" w:hAnsi="Times New Roman"/>
          <w:sz w:val="32"/>
          <w:szCs w:val="32"/>
        </w:rPr>
        <w:t>errors. (</w:t>
      </w:r>
      <w:r w:rsidRPr="00024637">
        <w:rPr>
          <w:rFonts w:ascii="Times New Roman" w:hAnsi="Times New Roman"/>
          <w:sz w:val="32"/>
          <w:szCs w:val="32"/>
        </w:rPr>
        <w:t>2 points)</w:t>
      </w:r>
    </w:p>
    <w:p w14:paraId="222CAFAE" w14:textId="569D0E71" w:rsidR="00EB30C5" w:rsidRPr="00024637" w:rsidRDefault="00EB30C5" w:rsidP="00635F62">
      <w:pPr>
        <w:pStyle w:val="BodyA"/>
        <w:tabs>
          <w:tab w:val="left" w:pos="0"/>
        </w:tabs>
        <w:rPr>
          <w:rFonts w:ascii="Times New Roman" w:hAnsi="Times New Roman"/>
          <w:sz w:val="32"/>
          <w:szCs w:val="32"/>
        </w:rPr>
      </w:pPr>
      <w:r w:rsidRPr="00024637">
        <w:rPr>
          <w:rFonts w:ascii="Times New Roman Bold" w:hAnsi="Times New Roman Bold"/>
          <w:sz w:val="32"/>
          <w:szCs w:val="32"/>
        </w:rPr>
        <w:t xml:space="preserve">*Sophistication of thoughts: </w:t>
      </w:r>
      <w:r w:rsidRPr="00024637">
        <w:rPr>
          <w:rFonts w:ascii="Times New Roman" w:hAnsi="Times New Roman"/>
          <w:sz w:val="32"/>
          <w:szCs w:val="32"/>
        </w:rPr>
        <w:t xml:space="preserve">The paper goes beyond a </w:t>
      </w:r>
      <w:r w:rsidRPr="00024637">
        <w:rPr>
          <w:rFonts w:ascii="Times New Roman" w:hAnsi="Times New Roman"/>
          <w:sz w:val="32"/>
          <w:szCs w:val="32"/>
        </w:rPr>
        <w:t>just a quick answer to the balance needed for sustainable development.</w:t>
      </w:r>
      <w:r w:rsidRPr="00024637">
        <w:rPr>
          <w:rFonts w:ascii="Times New Roman" w:hAnsi="Times New Roman"/>
          <w:sz w:val="32"/>
          <w:szCs w:val="32"/>
        </w:rPr>
        <w:t xml:space="preserve"> It engages discussions and develops </w:t>
      </w:r>
      <w:r w:rsidRPr="00024637">
        <w:rPr>
          <w:rFonts w:ascii="Times New Roman" w:hAnsi="Times New Roman"/>
          <w:sz w:val="32"/>
          <w:szCs w:val="32"/>
        </w:rPr>
        <w:t xml:space="preserve">a clear idea of how to tackle the problem within the </w:t>
      </w:r>
      <w:r w:rsidR="00635F62" w:rsidRPr="00024637">
        <w:rPr>
          <w:rFonts w:ascii="Times New Roman" w:hAnsi="Times New Roman"/>
          <w:sz w:val="32"/>
          <w:szCs w:val="32"/>
        </w:rPr>
        <w:t>community and</w:t>
      </w:r>
      <w:r w:rsidRPr="00024637">
        <w:rPr>
          <w:rFonts w:ascii="Times New Roman" w:hAnsi="Times New Roman"/>
          <w:sz w:val="32"/>
          <w:szCs w:val="32"/>
        </w:rPr>
        <w:t xml:space="preserve"> </w:t>
      </w:r>
      <w:r w:rsidRPr="00024637">
        <w:rPr>
          <w:rFonts w:ascii="Times New Roman" w:hAnsi="Times New Roman"/>
          <w:sz w:val="32"/>
          <w:szCs w:val="32"/>
        </w:rPr>
        <w:t>relates to the balance of the three circles</w:t>
      </w:r>
      <w:r w:rsidR="00635F62" w:rsidRPr="00024637">
        <w:rPr>
          <w:rFonts w:ascii="Times New Roman" w:hAnsi="Times New Roman"/>
          <w:sz w:val="32"/>
          <w:szCs w:val="32"/>
        </w:rPr>
        <w:t xml:space="preserve"> of sustainable development</w:t>
      </w:r>
      <w:r w:rsidRPr="00024637">
        <w:rPr>
          <w:rFonts w:ascii="Times New Roman" w:hAnsi="Times New Roman"/>
          <w:sz w:val="32"/>
          <w:szCs w:val="32"/>
        </w:rPr>
        <w:t xml:space="preserve">. It takes a </w:t>
      </w:r>
      <w:r w:rsidRPr="00024637">
        <w:rPr>
          <w:rFonts w:ascii="Times New Roman" w:hAnsi="Times New Roman"/>
          <w:sz w:val="32"/>
          <w:szCs w:val="32"/>
        </w:rPr>
        <w:t xml:space="preserve">position and clearly identifies why the idea is needed and the benefits it will bring to the community. </w:t>
      </w:r>
      <w:r w:rsidR="00635F62" w:rsidRPr="00024637">
        <w:rPr>
          <w:rFonts w:ascii="Times New Roman" w:hAnsi="Times New Roman"/>
          <w:sz w:val="32"/>
          <w:szCs w:val="32"/>
        </w:rPr>
        <w:t xml:space="preserve">It </w:t>
      </w:r>
      <w:r w:rsidRPr="00024637">
        <w:rPr>
          <w:rFonts w:ascii="Times New Roman" w:hAnsi="Times New Roman"/>
          <w:sz w:val="32"/>
          <w:szCs w:val="32"/>
        </w:rPr>
        <w:t>carefully construct</w:t>
      </w:r>
      <w:r w:rsidR="00635F62" w:rsidRPr="00024637">
        <w:rPr>
          <w:rFonts w:ascii="Times New Roman" w:hAnsi="Times New Roman"/>
          <w:sz w:val="32"/>
          <w:szCs w:val="32"/>
        </w:rPr>
        <w:t>s</w:t>
      </w:r>
      <w:r w:rsidRPr="00024637">
        <w:rPr>
          <w:rFonts w:ascii="Times New Roman" w:hAnsi="Times New Roman"/>
          <w:sz w:val="32"/>
          <w:szCs w:val="32"/>
        </w:rPr>
        <w:t xml:space="preserve"> </w:t>
      </w:r>
      <w:r w:rsidR="00635F62" w:rsidRPr="00024637">
        <w:rPr>
          <w:rFonts w:ascii="Times New Roman" w:hAnsi="Times New Roman"/>
          <w:sz w:val="32"/>
          <w:szCs w:val="32"/>
        </w:rPr>
        <w:t>a solid opinion that ties all the factors together.</w:t>
      </w:r>
      <w:r w:rsidRPr="00024637">
        <w:rPr>
          <w:rFonts w:ascii="Times New Roman" w:hAnsi="Times New Roman"/>
          <w:sz w:val="32"/>
          <w:szCs w:val="32"/>
        </w:rPr>
        <w:t xml:space="preserve"> (13 points)</w:t>
      </w:r>
    </w:p>
    <w:p w14:paraId="14DCA4C6" w14:textId="456C6B01" w:rsidR="00635F62" w:rsidRPr="00024637" w:rsidRDefault="00635F62" w:rsidP="00EB30C5">
      <w:pPr>
        <w:rPr>
          <w:sz w:val="32"/>
          <w:szCs w:val="32"/>
        </w:rPr>
      </w:pPr>
    </w:p>
    <w:p w14:paraId="6B51DBAE" w14:textId="77777777" w:rsidR="00635F62" w:rsidRPr="00024637" w:rsidRDefault="00635F62" w:rsidP="00EB30C5">
      <w:pPr>
        <w:rPr>
          <w:sz w:val="32"/>
          <w:szCs w:val="32"/>
        </w:rPr>
      </w:pPr>
    </w:p>
    <w:p w14:paraId="7BEC4C5B" w14:textId="5AB74D62" w:rsidR="00635F62" w:rsidRPr="00024637" w:rsidRDefault="00635F62" w:rsidP="00EB30C5">
      <w:pPr>
        <w:rPr>
          <w:sz w:val="32"/>
          <w:szCs w:val="32"/>
        </w:rPr>
      </w:pPr>
    </w:p>
    <w:p w14:paraId="41034891" w14:textId="77777777" w:rsidR="00635F62" w:rsidRPr="00024637" w:rsidRDefault="00635F62" w:rsidP="00EB30C5">
      <w:pPr>
        <w:rPr>
          <w:sz w:val="32"/>
          <w:szCs w:val="32"/>
        </w:rPr>
      </w:pPr>
    </w:p>
    <w:sectPr w:rsidR="00635F62" w:rsidRPr="00024637" w:rsidSect="00635F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0C5"/>
    <w:rsid w:val="00024637"/>
    <w:rsid w:val="00635F62"/>
    <w:rsid w:val="00EB30C5"/>
    <w:rsid w:val="00EF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39E91"/>
  <w15:chartTrackingRefBased/>
  <w15:docId w15:val="{D73A59FA-0A7B-4BCE-AFDA-E87328B1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0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EB30C5"/>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63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F6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9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Scott</dc:creator>
  <cp:keywords/>
  <dc:description/>
  <cp:lastModifiedBy>Evans, Scott</cp:lastModifiedBy>
  <cp:revision>1</cp:revision>
  <cp:lastPrinted>2018-03-08T14:00:00Z</cp:lastPrinted>
  <dcterms:created xsi:type="dcterms:W3CDTF">2018-03-08T13:46:00Z</dcterms:created>
  <dcterms:modified xsi:type="dcterms:W3CDTF">2018-03-08T14:15:00Z</dcterms:modified>
</cp:coreProperties>
</file>